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2814" w:rsidRPr="001825AE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Приложение № </w:t>
      </w:r>
      <w:r w:rsidR="00F825CC">
        <w:rPr>
          <w:rFonts w:ascii="Times New Roman" w:hAnsi="Times New Roman"/>
          <w:sz w:val="28"/>
          <w:szCs w:val="28"/>
          <w:lang w:eastAsia="ru-RU"/>
        </w:rPr>
        <w:t>1</w:t>
      </w:r>
      <w:r w:rsidR="005C5607">
        <w:rPr>
          <w:rFonts w:ascii="Times New Roman" w:hAnsi="Times New Roman"/>
          <w:sz w:val="28"/>
          <w:szCs w:val="28"/>
          <w:lang w:eastAsia="ru-RU"/>
        </w:rPr>
        <w:t>6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к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="001825AE">
        <w:rPr>
          <w:rFonts w:ascii="Times New Roman" w:hAnsi="Times New Roman"/>
          <w:sz w:val="28"/>
          <w:szCs w:val="28"/>
          <w:lang w:eastAsia="ru-RU"/>
        </w:rPr>
        <w:t>у от «___»______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Pr="00FF7674">
        <w:rPr>
          <w:rFonts w:ascii="Times New Roman" w:hAnsi="Times New Roman"/>
          <w:sz w:val="28"/>
          <w:szCs w:val="28"/>
          <w:lang w:eastAsia="ru-RU"/>
        </w:rPr>
        <w:t>г</w:t>
      </w:r>
      <w:proofErr w:type="gramEnd"/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ind w:left="5664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№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left="4956"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Форма</w:t>
      </w: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EC01AE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FF7674">
        <w:rPr>
          <w:rFonts w:ascii="Times New Roman" w:hAnsi="Times New Roman"/>
          <w:b/>
          <w:sz w:val="28"/>
          <w:szCs w:val="28"/>
          <w:lang w:eastAsia="ru-RU"/>
        </w:rPr>
        <w:t>БАНКОВСКАЯ ГАРАНТИЯ ВОЗВРАТА АВАНСОВОГО ПЛАТЕЖА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г.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_______________                                     </w:t>
      </w:r>
      <w:r>
        <w:rPr>
          <w:rFonts w:ascii="Times New Roman" w:hAnsi="Times New Roman"/>
          <w:sz w:val="28"/>
          <w:szCs w:val="28"/>
          <w:lang w:eastAsia="ru-RU"/>
        </w:rPr>
        <w:t xml:space="preserve">                          </w:t>
      </w:r>
      <w:r w:rsidRPr="00FF7674">
        <w:rPr>
          <w:rFonts w:ascii="Times New Roman" w:hAnsi="Times New Roman"/>
          <w:sz w:val="28"/>
          <w:szCs w:val="28"/>
          <w:lang w:eastAsia="ru-RU"/>
        </w:rPr>
        <w:t>«___»_______20___г.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______________________________________</w:t>
      </w:r>
      <w:r>
        <w:rPr>
          <w:rFonts w:ascii="Times New Roman" w:hAnsi="Times New Roman"/>
          <w:sz w:val="28"/>
          <w:szCs w:val="28"/>
          <w:lang w:eastAsia="ru-RU"/>
        </w:rPr>
        <w:t>____________________________</w:t>
      </w:r>
      <w:r w:rsidRPr="00FF7674">
        <w:rPr>
          <w:rFonts w:ascii="Times New Roman" w:hAnsi="Times New Roman"/>
          <w:sz w:val="28"/>
          <w:szCs w:val="28"/>
          <w:lang w:eastAsia="ru-RU"/>
        </w:rPr>
        <w:t>,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(указывается организационно-правовая форма и полное фирменное наименование банка, адрес места нахождения, ИНН, ОГРН) именуемое в дальнейшем «Гарант», действующее на основании лицензии _______________ России №__ от ________, в лице _______________________________________________________, действующего на основании _____________________, по просьбе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основании _____________________, по просьбе (указывается наименование Поставщика по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>у), адрес места нахождения___________________________________________________, ИНН/КПП _________/______, ОГРН _________________________, именуемого в дальнейшем «Принципал», дает в пользу</w:t>
      </w:r>
      <w:r w:rsidRPr="00E05D3A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540F1F">
        <w:rPr>
          <w:rFonts w:ascii="Times New Roman" w:hAnsi="Times New Roman"/>
          <w:sz w:val="28"/>
          <w:szCs w:val="28"/>
          <w:lang w:eastAsia="ru-RU"/>
        </w:rPr>
        <w:t>А</w:t>
      </w:r>
      <w:r w:rsidRPr="00E05D3A">
        <w:rPr>
          <w:rFonts w:ascii="Times New Roman" w:hAnsi="Times New Roman"/>
          <w:sz w:val="28"/>
          <w:szCs w:val="28"/>
          <w:lang w:eastAsia="ru-RU"/>
        </w:rPr>
        <w:t>кционерног</w:t>
      </w:r>
      <w:r w:rsidR="00540F1F">
        <w:rPr>
          <w:rFonts w:ascii="Times New Roman" w:hAnsi="Times New Roman"/>
          <w:sz w:val="28"/>
          <w:szCs w:val="28"/>
          <w:lang w:eastAsia="ru-RU"/>
        </w:rPr>
        <w:t>о общества «Атомстройэкспорт» (</w:t>
      </w:r>
      <w:bookmarkStart w:id="0" w:name="_GoBack"/>
      <w:bookmarkEnd w:id="0"/>
      <w:r w:rsidRPr="00E05D3A">
        <w:rPr>
          <w:rFonts w:ascii="Times New Roman" w:hAnsi="Times New Roman"/>
          <w:sz w:val="28"/>
          <w:szCs w:val="28"/>
          <w:lang w:eastAsia="ru-RU"/>
        </w:rPr>
        <w:t>АО АСЭ) (Юридический адрес: 127434, г</w:t>
      </w:r>
      <w:proofErr w:type="gramStart"/>
      <w:r w:rsidRPr="00E05D3A">
        <w:rPr>
          <w:rFonts w:ascii="Times New Roman" w:hAnsi="Times New Roman"/>
          <w:sz w:val="28"/>
          <w:szCs w:val="28"/>
          <w:lang w:eastAsia="ru-RU"/>
        </w:rPr>
        <w:t>.М</w:t>
      </w:r>
      <w:proofErr w:type="gramEnd"/>
      <w:r w:rsidRPr="00E05D3A">
        <w:rPr>
          <w:rFonts w:ascii="Times New Roman" w:hAnsi="Times New Roman"/>
          <w:sz w:val="28"/>
          <w:szCs w:val="28"/>
          <w:lang w:eastAsia="ru-RU"/>
        </w:rPr>
        <w:t>осква, Дмитровское шоссе, д. 2, стр.1, ИНН 7701186067, КПП 997450001, ОГРН 1027739496014)</w:t>
      </w:r>
      <w:r w:rsidRPr="00FF7674">
        <w:rPr>
          <w:rFonts w:ascii="Times New Roman" w:hAnsi="Times New Roman"/>
          <w:sz w:val="28"/>
          <w:szCs w:val="28"/>
          <w:lang w:eastAsia="ru-RU"/>
        </w:rPr>
        <w:t>, именуемого в дальнейшем «Бенефициар», следующее обязательство: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1. В случае неисполнения или ненадлежащего исполнения Принципалом обязательств по возврату аванса/ов  </w:t>
      </w:r>
      <w:r w:rsidRPr="00FF7674">
        <w:rPr>
          <w:rFonts w:ascii="Times New Roman" w:hAnsi="Times New Roman"/>
          <w:sz w:val="28"/>
          <w:szCs w:val="28"/>
          <w:vertAlign w:val="superscript"/>
          <w:lang w:eastAsia="ru-RU"/>
        </w:rPr>
        <w:footnoteReference w:customMarkFollows="1" w:id="1"/>
        <w:t>1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, выплаченного по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у (наименование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а, номер, дата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 xml:space="preserve">а), заключенному между Принципалом и Бенефициаром (далее – </w:t>
      </w:r>
      <w:r w:rsidR="00CD7637">
        <w:rPr>
          <w:rFonts w:ascii="Times New Roman" w:hAnsi="Times New Roman"/>
          <w:sz w:val="28"/>
          <w:szCs w:val="28"/>
          <w:lang w:eastAsia="ru-RU"/>
        </w:rPr>
        <w:t>Договор</w:t>
      </w:r>
      <w:r w:rsidRPr="00FF7674">
        <w:rPr>
          <w:rFonts w:ascii="Times New Roman" w:hAnsi="Times New Roman"/>
          <w:sz w:val="28"/>
          <w:szCs w:val="28"/>
          <w:lang w:eastAsia="ru-RU"/>
        </w:rPr>
        <w:t>), Гарант уплачивает Бенефициару денежную сумму, указанную в требовании Бенефициара, в порядке и на условиях, предусмотренных настоящей гарантией.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2. Требование Бенефициара об уплате Гарантом денежной суммы по настоящей гарантии должно быть представлено в письменной форме с приложением документа, подтверждающего выплату Принципалу авансового платежа 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В требовании Бенефициар должен указать, в чем состоит нарушение Принципалом обязательств, в обеспечение которых выдана настоящая гарантия. Требование должно быть подписано уполномоченным лицом Бенефициара и заверено его печатью.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3. Обязательство Гаранта перед Бенефициаром ограничивается предельной суммой _________________ (_____________________________________________) рублей.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lastRenderedPageBreak/>
        <w:t>4. Платеж будет осуществлен Гарантом в течение 5 (Пяти) банковских дней с момента получения письменного требования Бенефициара в соответствии с п.2 настоящей банковской гарантии. Обязательство Гаранта по выплате суммы гарантии считается исполненным надлежащим образом после зачисления денежных средств на расчетный счет Бенефициара.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 Обязательство Гаранта перед Бенефициаром по гарантии прекращается: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5.1. уплатой Бенефициару суммы, на которую выдана гарантия;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5.2. окончанием определенного в гарантии срока, на который она выдана;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5.3. вследствие отказа Бенефициара от своих прав по гарантии и возвращения ее Гаранту;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5.4. вследствие отказа Бенефициара от своих прав по гарантии путем письменного заявления об освобождении Гаранта от его обязательств.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6. Настоящая банковская гарантия вступает в силу со дня ее выдачи и действует до___________________.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7. Настоящая банковская гарантия является безотзывной и не может быть отозвана Гарантом.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8. Требования по настоящей гарантии могут быть предъявлены по выбору Бенефициара: по месту нахождения Гаранта: _______________________________ или отправкой по почтовому адресу Гаранта:____________________________________или с использованием системы SWIFT.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9. Гарант обязуется заранее уведомлять Бенефициара об изменении своего места нахождения и почтового адреса.</w:t>
      </w:r>
    </w:p>
    <w:p w:rsidR="00742814" w:rsidRPr="00FF7674" w:rsidRDefault="00742814" w:rsidP="00FF7674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 xml:space="preserve">10. Споры по настоящей гарантии подлежат рассмотрению в Арбитражном суде </w:t>
      </w:r>
      <w:r>
        <w:rPr>
          <w:rFonts w:ascii="Times New Roman" w:hAnsi="Times New Roman"/>
          <w:sz w:val="28"/>
          <w:szCs w:val="28"/>
          <w:lang w:eastAsia="ru-RU"/>
        </w:rPr>
        <w:t>Нижегородской области</w:t>
      </w:r>
      <w:r w:rsidRPr="00FF7674">
        <w:rPr>
          <w:rFonts w:ascii="Times New Roman" w:hAnsi="Times New Roman"/>
          <w:sz w:val="28"/>
          <w:szCs w:val="28"/>
          <w:lang w:eastAsia="ru-RU"/>
        </w:rPr>
        <w:t>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Подписано и скреплено круглой печатью Гаранта ________числа ________ месяца 20__ года.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Руководитель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____________  _______________  _______________________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Гл. бухгалтер   Подпись                  ФИО полностью</w:t>
      </w:r>
    </w:p>
    <w:p w:rsidR="00742814" w:rsidRPr="00FF767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42814" w:rsidRDefault="00742814" w:rsidP="00FF7674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 w:eastAsia="ru-RU"/>
        </w:rPr>
      </w:pPr>
      <w:r w:rsidRPr="00FF7674">
        <w:rPr>
          <w:rFonts w:ascii="Times New Roman" w:hAnsi="Times New Roman"/>
          <w:sz w:val="28"/>
          <w:szCs w:val="28"/>
          <w:lang w:eastAsia="ru-RU"/>
        </w:rPr>
        <w:t>Место печати _________________________________</w:t>
      </w:r>
    </w:p>
    <w:tbl>
      <w:tblPr>
        <w:tblW w:w="9923" w:type="dxa"/>
        <w:jc w:val="center"/>
        <w:tblInd w:w="108" w:type="dxa"/>
        <w:tblLook w:val="00A0" w:firstRow="1" w:lastRow="0" w:firstColumn="1" w:lastColumn="0" w:noHBand="0" w:noVBand="0"/>
      </w:tblPr>
      <w:tblGrid>
        <w:gridCol w:w="4965"/>
        <w:gridCol w:w="4958"/>
      </w:tblGrid>
      <w:tr w:rsidR="00742814" w:rsidRPr="004C62B4" w:rsidTr="00D2128B">
        <w:trPr>
          <w:trHeight w:val="696"/>
          <w:jc w:val="center"/>
        </w:trPr>
        <w:tc>
          <w:tcPr>
            <w:tcW w:w="4965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Покупателя:</w:t>
            </w:r>
          </w:p>
        </w:tc>
        <w:tc>
          <w:tcPr>
            <w:tcW w:w="4958" w:type="dxa"/>
            <w:vAlign w:val="bottom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b/>
                <w:iCs/>
                <w:sz w:val="24"/>
                <w:szCs w:val="24"/>
                <w:lang w:eastAsia="en-US"/>
              </w:rPr>
            </w:pPr>
            <w:r>
              <w:rPr>
                <w:b/>
                <w:iCs/>
                <w:sz w:val="24"/>
                <w:szCs w:val="24"/>
                <w:lang w:eastAsia="en-US"/>
              </w:rPr>
              <w:t>От Поставщика:</w:t>
            </w:r>
          </w:p>
        </w:tc>
      </w:tr>
      <w:tr w:rsidR="00742814" w:rsidRPr="004C62B4" w:rsidTr="00D2128B">
        <w:trPr>
          <w:trHeight w:val="1938"/>
          <w:jc w:val="center"/>
        </w:trPr>
        <w:tc>
          <w:tcPr>
            <w:tcW w:w="4965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_______________/_________________/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  <w:tc>
          <w:tcPr>
            <w:tcW w:w="4958" w:type="dxa"/>
          </w:tcPr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________________________________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__________________/______________/</w:t>
            </w:r>
          </w:p>
          <w:p w:rsidR="00742814" w:rsidRDefault="00742814">
            <w:pPr>
              <w:pStyle w:val="3"/>
              <w:suppressLineNumbers/>
              <w:tabs>
                <w:tab w:val="left" w:pos="0"/>
              </w:tabs>
              <w:suppressAutoHyphens/>
              <w:spacing w:line="276" w:lineRule="auto"/>
              <w:ind w:right="23"/>
              <w:jc w:val="center"/>
              <w:rPr>
                <w:iCs/>
                <w:sz w:val="24"/>
                <w:szCs w:val="24"/>
                <w:lang w:eastAsia="en-US"/>
              </w:rPr>
            </w:pPr>
            <w:r>
              <w:rPr>
                <w:iCs/>
                <w:sz w:val="24"/>
                <w:szCs w:val="24"/>
                <w:lang w:eastAsia="en-US"/>
              </w:rPr>
              <w:t>М.П.</w:t>
            </w:r>
          </w:p>
        </w:tc>
      </w:tr>
    </w:tbl>
    <w:p w:rsidR="00742814" w:rsidRPr="00D2128B" w:rsidRDefault="00742814" w:rsidP="00FF7674">
      <w:pPr>
        <w:spacing w:after="0" w:line="240" w:lineRule="auto"/>
        <w:jc w:val="both"/>
        <w:rPr>
          <w:lang w:val="en-US"/>
        </w:rPr>
      </w:pPr>
    </w:p>
    <w:sectPr w:rsidR="00742814" w:rsidRPr="00D2128B" w:rsidSect="00FF7674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4507" w:rsidRDefault="00034507" w:rsidP="00FF7674">
      <w:pPr>
        <w:spacing w:after="0" w:line="240" w:lineRule="auto"/>
      </w:pPr>
      <w:r>
        <w:separator/>
      </w:r>
    </w:p>
  </w:endnote>
  <w:endnote w:type="continuationSeparator" w:id="0">
    <w:p w:rsidR="00034507" w:rsidRDefault="00034507" w:rsidP="00FF76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4507" w:rsidRDefault="00034507" w:rsidP="00FF7674">
      <w:pPr>
        <w:spacing w:after="0" w:line="240" w:lineRule="auto"/>
      </w:pPr>
      <w:r>
        <w:separator/>
      </w:r>
    </w:p>
  </w:footnote>
  <w:footnote w:type="continuationSeparator" w:id="0">
    <w:p w:rsidR="00034507" w:rsidRDefault="00034507" w:rsidP="00FF7674">
      <w:pPr>
        <w:spacing w:after="0" w:line="240" w:lineRule="auto"/>
      </w:pPr>
      <w:r>
        <w:continuationSeparator/>
      </w:r>
    </w:p>
  </w:footnote>
  <w:footnote w:id="1">
    <w:p w:rsidR="00742814" w:rsidRDefault="00742814" w:rsidP="00FF7674">
      <w:pPr>
        <w:pStyle w:val="a3"/>
      </w:pPr>
      <w:r>
        <w:rPr>
          <w:rStyle w:val="a5"/>
        </w:rPr>
        <w:t>1</w:t>
      </w:r>
      <w:r>
        <w:t xml:space="preserve"> Для </w:t>
      </w:r>
      <w:r w:rsidR="00CD7637">
        <w:t>договоров</w:t>
      </w:r>
      <w:r w:rsidR="001825AE">
        <w:t xml:space="preserve"> </w:t>
      </w:r>
      <w:r>
        <w:t xml:space="preserve"> на выполнение строительно-монтажных работ может быть указан период, на который выдан аванс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94C86"/>
    <w:rsid w:val="00012BE4"/>
    <w:rsid w:val="00034507"/>
    <w:rsid w:val="00066EB7"/>
    <w:rsid w:val="000C3073"/>
    <w:rsid w:val="001825AE"/>
    <w:rsid w:val="001A7387"/>
    <w:rsid w:val="001C17D1"/>
    <w:rsid w:val="001F48C2"/>
    <w:rsid w:val="00210D6D"/>
    <w:rsid w:val="00251CA6"/>
    <w:rsid w:val="00286397"/>
    <w:rsid w:val="004349EF"/>
    <w:rsid w:val="004C62B4"/>
    <w:rsid w:val="00540F1F"/>
    <w:rsid w:val="005742FD"/>
    <w:rsid w:val="00584227"/>
    <w:rsid w:val="00594C86"/>
    <w:rsid w:val="005C5607"/>
    <w:rsid w:val="00742814"/>
    <w:rsid w:val="007736D0"/>
    <w:rsid w:val="00784A57"/>
    <w:rsid w:val="007B031F"/>
    <w:rsid w:val="008871E3"/>
    <w:rsid w:val="008E136E"/>
    <w:rsid w:val="0090052C"/>
    <w:rsid w:val="00926651"/>
    <w:rsid w:val="009D1238"/>
    <w:rsid w:val="00A23B09"/>
    <w:rsid w:val="00AA6EFA"/>
    <w:rsid w:val="00B42CD9"/>
    <w:rsid w:val="00B67DB7"/>
    <w:rsid w:val="00B9777A"/>
    <w:rsid w:val="00C02DE2"/>
    <w:rsid w:val="00C245BE"/>
    <w:rsid w:val="00CD3E69"/>
    <w:rsid w:val="00CD7637"/>
    <w:rsid w:val="00D2128B"/>
    <w:rsid w:val="00D91FCA"/>
    <w:rsid w:val="00DC2D66"/>
    <w:rsid w:val="00DC683B"/>
    <w:rsid w:val="00E05D3A"/>
    <w:rsid w:val="00EB328E"/>
    <w:rsid w:val="00EC01AE"/>
    <w:rsid w:val="00F825CC"/>
    <w:rsid w:val="00FE5921"/>
    <w:rsid w:val="00FF7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683B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rsid w:val="00FF767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4">
    <w:name w:val="Текст сноски Знак"/>
    <w:link w:val="a3"/>
    <w:uiPriority w:val="99"/>
    <w:locked/>
    <w:rsid w:val="00FF7674"/>
    <w:rPr>
      <w:rFonts w:ascii="Times New Roman" w:hAnsi="Times New Roman" w:cs="Times New Roman"/>
      <w:sz w:val="20"/>
      <w:szCs w:val="20"/>
      <w:lang w:eastAsia="ru-RU"/>
    </w:rPr>
  </w:style>
  <w:style w:type="character" w:styleId="a5">
    <w:name w:val="footnote reference"/>
    <w:uiPriority w:val="99"/>
    <w:rsid w:val="00FF7674"/>
    <w:rPr>
      <w:rFonts w:cs="Times New Roman"/>
      <w:vertAlign w:val="superscript"/>
    </w:rPr>
  </w:style>
  <w:style w:type="paragraph" w:styleId="3">
    <w:name w:val="Body Text 3"/>
    <w:basedOn w:val="a"/>
    <w:link w:val="30"/>
    <w:uiPriority w:val="99"/>
    <w:rsid w:val="00D2128B"/>
    <w:pPr>
      <w:spacing w:after="120" w:line="240" w:lineRule="auto"/>
      <w:jc w:val="both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0">
    <w:name w:val="Основной текст 3 Знак"/>
    <w:link w:val="3"/>
    <w:uiPriority w:val="99"/>
    <w:locked/>
    <w:rsid w:val="00D2128B"/>
    <w:rPr>
      <w:rFonts w:ascii="Times New Roman" w:hAnsi="Times New Roman" w:cs="Times New Roman"/>
      <w:sz w:val="16"/>
      <w:szCs w:val="16"/>
      <w:lang w:eastAsia="ru-RU"/>
    </w:rPr>
  </w:style>
  <w:style w:type="paragraph" w:styleId="a6">
    <w:name w:val="Balloon Text"/>
    <w:basedOn w:val="a"/>
    <w:link w:val="a7"/>
    <w:uiPriority w:val="99"/>
    <w:semiHidden/>
    <w:rsid w:val="001A7387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link w:val="a6"/>
    <w:uiPriority w:val="99"/>
    <w:semiHidden/>
    <w:locked/>
    <w:rPr>
      <w:rFonts w:ascii="Times New Roman" w:hAnsi="Times New Roman" w:cs="Times New Roman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198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613</Words>
  <Characters>3499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23</vt:lpstr>
    </vt:vector>
  </TitlesOfParts>
  <Company>NIAEP</Company>
  <LinksUpToDate>false</LinksUpToDate>
  <CharactersWithSpaces>4104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23</dc:title>
  <dc:subject/>
  <dc:creator>Коробова Ольга Валерьевна</dc:creator>
  <cp:keywords/>
  <dc:description/>
  <cp:lastModifiedBy>Коробова Ольга Валерьевна</cp:lastModifiedBy>
  <cp:revision>9</cp:revision>
  <dcterms:created xsi:type="dcterms:W3CDTF">2014-08-22T07:08:00Z</dcterms:created>
  <dcterms:modified xsi:type="dcterms:W3CDTF">2015-03-13T11:13:00Z</dcterms:modified>
</cp:coreProperties>
</file>